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17" w:rsidRPr="00E23722" w:rsidRDefault="00A41217" w:rsidP="00A41217">
      <w:pPr>
        <w:spacing w:line="276" w:lineRule="auto"/>
        <w:rPr>
          <w:sz w:val="24"/>
          <w:szCs w:val="24"/>
        </w:rPr>
      </w:pPr>
      <w:r w:rsidRPr="00E23722">
        <w:rPr>
          <w:sz w:val="28"/>
          <w:szCs w:val="28"/>
        </w:rPr>
        <w:t>д</w:t>
      </w:r>
      <w:r w:rsidRPr="00E23722">
        <w:rPr>
          <w:sz w:val="24"/>
          <w:szCs w:val="24"/>
        </w:rPr>
        <w:t xml:space="preserve">ата публикации: </w:t>
      </w:r>
    </w:p>
    <w:p w:rsidR="00A41217" w:rsidRPr="00E23722" w:rsidRDefault="00A41217" w:rsidP="00A4121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10.12.2021</w:t>
      </w:r>
    </w:p>
    <w:p w:rsidR="00A41217" w:rsidRPr="00E23722" w:rsidRDefault="00A41217" w:rsidP="00A4121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A41217" w:rsidRPr="00E23722" w:rsidRDefault="00A41217" w:rsidP="00A4121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E23722">
        <w:rPr>
          <w:sz w:val="28"/>
          <w:szCs w:val="28"/>
        </w:rPr>
        <w:t>Оповещение о начале общественных обсуждений</w:t>
      </w:r>
    </w:p>
    <w:p w:rsidR="00A41217" w:rsidRPr="00E23722" w:rsidRDefault="00A41217" w:rsidP="00A41217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A41217" w:rsidRDefault="00A41217" w:rsidP="00A41217">
      <w:pPr>
        <w:ind w:firstLine="709"/>
        <w:jc w:val="both"/>
        <w:rPr>
          <w:sz w:val="28"/>
          <w:szCs w:val="28"/>
        </w:rPr>
      </w:pPr>
      <w:proofErr w:type="gramStart"/>
      <w:r w:rsidRPr="00E23722"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 w:rsidRPr="00E23722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>на условно разрешенный вид использования земельного участка  с кадастровым номером 29:22:040610:69 площадью 3 204 кв. м, расположенного в Октябрьском территориальном округе г. Архангельска по улице Гайдара</w:t>
      </w:r>
      <w:proofErr w:type="gramEnd"/>
    </w:p>
    <w:p w:rsidR="00A41217" w:rsidRDefault="00A41217" w:rsidP="00A41217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Среднеэтажная</w:t>
      </w:r>
      <w:proofErr w:type="spellEnd"/>
      <w:r>
        <w:rPr>
          <w:sz w:val="28"/>
          <w:szCs w:val="28"/>
        </w:rPr>
        <w:t xml:space="preserve"> жилая застройка: 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- 2.5</w:t>
      </w:r>
      <w:r>
        <w:rPr>
          <w:iCs/>
          <w:sz w:val="28"/>
          <w:szCs w:val="28"/>
          <w:lang w:eastAsia="en-US"/>
        </w:rPr>
        <w:t>).</w:t>
      </w:r>
    </w:p>
    <w:p w:rsidR="00A41217" w:rsidRPr="00E23722" w:rsidRDefault="00A41217" w:rsidP="00A41217">
      <w:pPr>
        <w:ind w:firstLine="708"/>
        <w:jc w:val="both"/>
        <w:rPr>
          <w:b/>
          <w:bCs/>
          <w:sz w:val="28"/>
          <w:szCs w:val="28"/>
        </w:rPr>
      </w:pPr>
      <w:r w:rsidRPr="00E23722">
        <w:rPr>
          <w:bCs/>
          <w:sz w:val="28"/>
          <w:szCs w:val="28"/>
        </w:rPr>
        <w:t xml:space="preserve">Общественные обсуждения проводятся </w:t>
      </w:r>
      <w:r>
        <w:rPr>
          <w:bCs/>
          <w:sz w:val="28"/>
          <w:szCs w:val="28"/>
        </w:rPr>
        <w:t>с 17 декабря 2021 года по 22 декабря 2021 года</w:t>
      </w:r>
      <w:r w:rsidRPr="00E23722">
        <w:rPr>
          <w:bCs/>
          <w:sz w:val="28"/>
          <w:szCs w:val="28"/>
        </w:rPr>
        <w:t>.</w:t>
      </w:r>
      <w:r w:rsidRPr="00E23722">
        <w:rPr>
          <w:b/>
          <w:bCs/>
          <w:sz w:val="28"/>
          <w:szCs w:val="28"/>
        </w:rPr>
        <w:t xml:space="preserve"> </w:t>
      </w:r>
    </w:p>
    <w:p w:rsidR="00A41217" w:rsidRDefault="00A41217" w:rsidP="00A41217">
      <w:pPr>
        <w:ind w:firstLine="709"/>
        <w:jc w:val="both"/>
        <w:rPr>
          <w:bCs/>
          <w:sz w:val="28"/>
          <w:szCs w:val="28"/>
        </w:rPr>
      </w:pPr>
      <w:r w:rsidRPr="00E23722">
        <w:rPr>
          <w:bCs/>
          <w:sz w:val="28"/>
          <w:szCs w:val="28"/>
        </w:rPr>
        <w:t>Проект решения Главы городского округа "Город Архангельск"</w:t>
      </w:r>
      <w:r w:rsidRPr="00E23722">
        <w:rPr>
          <w:bCs/>
          <w:sz w:val="28"/>
          <w:szCs w:val="28"/>
        </w:rPr>
        <w:br/>
      </w:r>
      <w:r w:rsidRPr="00E23722">
        <w:rPr>
          <w:sz w:val="28"/>
          <w:szCs w:val="28"/>
        </w:rPr>
        <w:t xml:space="preserve">"О </w:t>
      </w:r>
      <w:r w:rsidRPr="002E54D0">
        <w:rPr>
          <w:sz w:val="28"/>
          <w:szCs w:val="28"/>
        </w:rPr>
        <w:t>предоставлении разрешения на условно разрешенный вид использования земельного участка, расположенного в Октябрьском территориальном округе г. Архангельска по улице Гайдара</w:t>
      </w:r>
      <w:r w:rsidRPr="00E23722">
        <w:rPr>
          <w:sz w:val="28"/>
          <w:szCs w:val="28"/>
        </w:rPr>
        <w:t xml:space="preserve">" </w:t>
      </w:r>
      <w:r w:rsidRPr="00E23722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  <w:r w:rsidRPr="001E2DCE">
        <w:rPr>
          <w:sz w:val="28"/>
          <w:szCs w:val="28"/>
        </w:rPr>
        <w:t xml:space="preserve"> 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A41217" w:rsidTr="00041847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17" w:rsidRPr="00F473AF" w:rsidRDefault="00A41217" w:rsidP="00041847">
            <w:pPr>
              <w:spacing w:line="276" w:lineRule="auto"/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73AF">
              <w:rPr>
                <w:bCs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217" w:rsidRPr="00F473AF" w:rsidRDefault="00A41217" w:rsidP="00041847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73AF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Выписка из ЕГРН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на объект недвижимости (земельный участок);</w:t>
            </w:r>
          </w:p>
        </w:tc>
      </w:tr>
      <w:tr w:rsidR="00A41217" w:rsidTr="00041847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217" w:rsidRPr="00F473AF" w:rsidRDefault="00A41217" w:rsidP="00041847">
            <w:pPr>
              <w:spacing w:line="276" w:lineRule="auto"/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217" w:rsidRPr="00F473AF" w:rsidRDefault="00A41217" w:rsidP="00041847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Копия ответа департамента образования от 1.12.2021 №12-28/3768,</w:t>
            </w:r>
          </w:p>
        </w:tc>
      </w:tr>
    </w:tbl>
    <w:p w:rsidR="00A41217" w:rsidRDefault="00A41217" w:rsidP="00A41217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17 декабря 2021 года:</w:t>
      </w:r>
    </w:p>
    <w:p w:rsidR="00A41217" w:rsidRPr="001E2DCE" w:rsidRDefault="00A41217" w:rsidP="00A41217">
      <w:pPr>
        <w:jc w:val="both"/>
        <w:rPr>
          <w:rFonts w:eastAsia="Calibri"/>
          <w:bCs/>
          <w:sz w:val="28"/>
          <w:szCs w:val="28"/>
        </w:rPr>
      </w:pPr>
      <w:r w:rsidRPr="001E2DCE">
        <w:rPr>
          <w:bCs/>
          <w:sz w:val="28"/>
          <w:szCs w:val="28"/>
        </w:rPr>
        <w:t>1.</w:t>
      </w:r>
      <w:r w:rsidRPr="001E2DCE">
        <w:rPr>
          <w:bCs/>
          <w:sz w:val="28"/>
          <w:szCs w:val="28"/>
        </w:rPr>
        <w:tab/>
        <w:t xml:space="preserve">На </w:t>
      </w:r>
      <w:proofErr w:type="gramStart"/>
      <w:r w:rsidRPr="001E2DCE">
        <w:rPr>
          <w:bCs/>
          <w:sz w:val="28"/>
          <w:szCs w:val="28"/>
        </w:rPr>
        <w:t>официальном</w:t>
      </w:r>
      <w:proofErr w:type="gramEnd"/>
      <w:r w:rsidRPr="001E2DCE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1E2DCE">
        <w:rPr>
          <w:sz w:val="28"/>
          <w:szCs w:val="28"/>
        </w:rPr>
        <w:t>.</w:t>
      </w:r>
    </w:p>
    <w:p w:rsidR="00A41217" w:rsidRPr="001E2DCE" w:rsidRDefault="00A41217" w:rsidP="00A41217">
      <w:pPr>
        <w:jc w:val="both"/>
        <w:rPr>
          <w:bCs/>
          <w:sz w:val="28"/>
          <w:szCs w:val="28"/>
        </w:rPr>
      </w:pPr>
      <w:r w:rsidRPr="001E2DCE">
        <w:rPr>
          <w:bCs/>
          <w:sz w:val="28"/>
          <w:szCs w:val="28"/>
        </w:rPr>
        <w:t>2.</w:t>
      </w:r>
      <w:r w:rsidRPr="001E2DCE"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1E2DCE">
        <w:rPr>
          <w:bCs/>
          <w:sz w:val="28"/>
          <w:szCs w:val="28"/>
        </w:rPr>
        <w:t>каб</w:t>
      </w:r>
      <w:proofErr w:type="spellEnd"/>
      <w:r w:rsidRPr="001E2DCE">
        <w:rPr>
          <w:bCs/>
          <w:sz w:val="28"/>
          <w:szCs w:val="28"/>
        </w:rPr>
        <w:t>. 508.</w:t>
      </w:r>
    </w:p>
    <w:p w:rsidR="00A41217" w:rsidRPr="001E2DCE" w:rsidRDefault="00A41217" w:rsidP="00A41217">
      <w:pPr>
        <w:ind w:firstLine="709"/>
        <w:jc w:val="both"/>
        <w:rPr>
          <w:bCs/>
          <w:sz w:val="28"/>
          <w:szCs w:val="28"/>
        </w:rPr>
      </w:pPr>
      <w:r w:rsidRPr="001E2DCE">
        <w:rPr>
          <w:bCs/>
          <w:sz w:val="28"/>
          <w:szCs w:val="28"/>
        </w:rPr>
        <w:t xml:space="preserve">Экспозиция открыта </w:t>
      </w:r>
      <w:r>
        <w:rPr>
          <w:bCs/>
          <w:sz w:val="28"/>
          <w:szCs w:val="28"/>
        </w:rPr>
        <w:t>с 17 декабря 2021 года по 22 декабря 2021 года</w:t>
      </w:r>
      <w:r w:rsidRPr="001E2DCE">
        <w:rPr>
          <w:bCs/>
          <w:sz w:val="28"/>
          <w:szCs w:val="28"/>
        </w:rPr>
        <w:t xml:space="preserve"> </w:t>
      </w:r>
      <w:r w:rsidRPr="001E2DCE"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A41217" w:rsidRPr="001E2DCE" w:rsidRDefault="00A41217" w:rsidP="00A41217">
      <w:pPr>
        <w:ind w:firstLine="708"/>
        <w:jc w:val="both"/>
        <w:rPr>
          <w:rFonts w:eastAsia="Calibri"/>
          <w:bCs/>
          <w:sz w:val="28"/>
          <w:szCs w:val="28"/>
        </w:rPr>
      </w:pPr>
      <w:r w:rsidRPr="001E2DCE">
        <w:rPr>
          <w:bCs/>
          <w:sz w:val="28"/>
          <w:szCs w:val="28"/>
        </w:rPr>
        <w:t xml:space="preserve">Часы работы экспозиции: с </w:t>
      </w:r>
      <w:r w:rsidRPr="001E2DCE">
        <w:rPr>
          <w:sz w:val="28"/>
          <w:szCs w:val="28"/>
        </w:rPr>
        <w:t xml:space="preserve">9 часов 00 минут </w:t>
      </w:r>
      <w:r w:rsidRPr="001E2DCE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A41217" w:rsidRPr="001E2DCE" w:rsidRDefault="00A41217" w:rsidP="00A41217">
      <w:pPr>
        <w:ind w:firstLine="708"/>
        <w:jc w:val="both"/>
        <w:rPr>
          <w:bCs/>
          <w:sz w:val="28"/>
          <w:szCs w:val="28"/>
        </w:rPr>
      </w:pPr>
      <w:r w:rsidRPr="001E2DCE"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A41217" w:rsidRPr="001E2DCE" w:rsidTr="00041847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E23722" w:rsidRDefault="00A41217" w:rsidP="0004184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23722"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E23722" w:rsidRDefault="00A41217" w:rsidP="0004184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23722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E23722" w:rsidRDefault="00A41217" w:rsidP="00041847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 w:rsidRPr="00E23722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E23722" w:rsidRDefault="00A41217" w:rsidP="00041847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23722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A41217" w:rsidRPr="001E2DCE" w:rsidTr="00041847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E23722" w:rsidRDefault="00A41217" w:rsidP="0004184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23722"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E23722" w:rsidRDefault="00A41217" w:rsidP="0004184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E23722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E23722"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A41217" w:rsidRPr="00E23722" w:rsidRDefault="00A41217" w:rsidP="0004184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23722"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E23722" w:rsidRDefault="00A41217" w:rsidP="0004184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21 декабря</w:t>
            </w:r>
            <w:r w:rsidRPr="00E23722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2021</w:t>
            </w:r>
            <w:r w:rsidRPr="00E23722">
              <w:rPr>
                <w:bCs/>
                <w:sz w:val="22"/>
                <w:szCs w:val="22"/>
                <w:lang w:eastAsia="en-US"/>
              </w:rPr>
              <w:t xml:space="preserve"> года</w:t>
            </w:r>
          </w:p>
          <w:p w:rsidR="00A41217" w:rsidRPr="00E23722" w:rsidRDefault="00A41217" w:rsidP="0004184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22 декабря</w:t>
            </w:r>
            <w:r w:rsidRPr="00E23722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2021</w:t>
            </w:r>
            <w:r w:rsidRPr="00E23722">
              <w:rPr>
                <w:bCs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E23722" w:rsidRDefault="00A41217" w:rsidP="00041847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E23722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A41217" w:rsidRPr="001E2DCE" w:rsidTr="00041847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E23722" w:rsidRDefault="00A41217" w:rsidP="0004184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23722"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E23722" w:rsidRDefault="00A41217" w:rsidP="0004184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E23722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E23722"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A41217" w:rsidRPr="00E23722" w:rsidRDefault="00A41217" w:rsidP="0004184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23722">
              <w:rPr>
                <w:bCs/>
                <w:sz w:val="22"/>
                <w:szCs w:val="22"/>
                <w:lang w:eastAsia="en-US"/>
              </w:rPr>
              <w:lastRenderedPageBreak/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E23722" w:rsidRDefault="00A41217" w:rsidP="0004184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17 декабря</w:t>
            </w:r>
            <w:r w:rsidRPr="00E23722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2021</w:t>
            </w:r>
            <w:r w:rsidRPr="00E23722">
              <w:rPr>
                <w:bCs/>
                <w:sz w:val="22"/>
                <w:szCs w:val="22"/>
                <w:lang w:eastAsia="en-US"/>
              </w:rPr>
              <w:t xml:space="preserve"> года</w:t>
            </w:r>
          </w:p>
          <w:p w:rsidR="00A41217" w:rsidRPr="00E23722" w:rsidRDefault="00A41217" w:rsidP="0004184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20 декабря</w:t>
            </w:r>
            <w:r w:rsidRPr="00E23722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2021</w:t>
            </w:r>
            <w:r w:rsidRPr="00E23722">
              <w:rPr>
                <w:bCs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17" w:rsidRPr="00E23722" w:rsidRDefault="00A41217" w:rsidP="00041847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E23722">
              <w:rPr>
                <w:bCs/>
                <w:sz w:val="22"/>
                <w:szCs w:val="22"/>
                <w:lang w:eastAsia="en-US"/>
              </w:rPr>
              <w:lastRenderedPageBreak/>
              <w:t>с 9 часов 00 минут до 12 часов 00 минут</w:t>
            </w:r>
          </w:p>
        </w:tc>
      </w:tr>
    </w:tbl>
    <w:p w:rsidR="00A41217" w:rsidRPr="001E2DCE" w:rsidRDefault="00A41217" w:rsidP="00A41217">
      <w:pPr>
        <w:ind w:firstLine="708"/>
        <w:jc w:val="both"/>
        <w:rPr>
          <w:bCs/>
          <w:sz w:val="28"/>
          <w:szCs w:val="28"/>
        </w:rPr>
      </w:pPr>
    </w:p>
    <w:p w:rsidR="00A41217" w:rsidRPr="001E2DCE" w:rsidRDefault="00A41217" w:rsidP="00A41217">
      <w:pPr>
        <w:ind w:firstLine="708"/>
        <w:jc w:val="both"/>
        <w:rPr>
          <w:rFonts w:eastAsia="Calibri"/>
          <w:bCs/>
          <w:sz w:val="28"/>
          <w:szCs w:val="28"/>
        </w:rPr>
      </w:pPr>
      <w:r w:rsidRPr="001E2DCE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41217" w:rsidRPr="001E2DCE" w:rsidRDefault="00A41217" w:rsidP="00A41217">
      <w:pPr>
        <w:ind w:firstLine="709"/>
        <w:jc w:val="both"/>
        <w:rPr>
          <w:bCs/>
          <w:sz w:val="28"/>
          <w:szCs w:val="28"/>
        </w:rPr>
      </w:pPr>
      <w:r w:rsidRPr="001E2DCE">
        <w:rPr>
          <w:bCs/>
          <w:sz w:val="28"/>
          <w:szCs w:val="28"/>
        </w:rPr>
        <w:t xml:space="preserve">- официального информационного </w:t>
      </w:r>
      <w:proofErr w:type="gramStart"/>
      <w:r w:rsidRPr="001E2DCE">
        <w:rPr>
          <w:bCs/>
          <w:sz w:val="28"/>
          <w:szCs w:val="28"/>
        </w:rPr>
        <w:t>интернет-портала</w:t>
      </w:r>
      <w:proofErr w:type="gramEnd"/>
      <w:r w:rsidRPr="001E2DCE">
        <w:rPr>
          <w:bCs/>
          <w:sz w:val="28"/>
          <w:szCs w:val="28"/>
        </w:rPr>
        <w:t xml:space="preserve"> муниципального образования "Город Архангельск": </w:t>
      </w:r>
      <w:r w:rsidRPr="001E2DCE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1E2DCE">
        <w:rPr>
          <w:sz w:val="28"/>
          <w:szCs w:val="28"/>
          <w:shd w:val="clear" w:color="auto" w:fill="FFFFFF"/>
        </w:rPr>
        <w:t> </w:t>
      </w:r>
      <w:r w:rsidRPr="001E2DCE">
        <w:rPr>
          <w:bCs/>
          <w:sz w:val="28"/>
          <w:szCs w:val="28"/>
          <w:lang w:val="en-US"/>
        </w:rPr>
        <w:t>architect</w:t>
      </w:r>
      <w:r w:rsidRPr="001E2DCE">
        <w:rPr>
          <w:bCs/>
          <w:sz w:val="28"/>
          <w:szCs w:val="28"/>
        </w:rPr>
        <w:t>@</w:t>
      </w:r>
      <w:proofErr w:type="spellStart"/>
      <w:r w:rsidRPr="001E2DCE">
        <w:rPr>
          <w:bCs/>
          <w:sz w:val="28"/>
          <w:szCs w:val="28"/>
          <w:lang w:val="en-US"/>
        </w:rPr>
        <w:t>arhcity</w:t>
      </w:r>
      <w:proofErr w:type="spellEnd"/>
      <w:r w:rsidRPr="001E2DCE">
        <w:rPr>
          <w:bCs/>
          <w:sz w:val="28"/>
          <w:szCs w:val="28"/>
        </w:rPr>
        <w:t>.</w:t>
      </w:r>
      <w:proofErr w:type="spellStart"/>
      <w:r w:rsidRPr="001E2DCE">
        <w:rPr>
          <w:bCs/>
          <w:sz w:val="28"/>
          <w:szCs w:val="28"/>
          <w:lang w:val="en-US"/>
        </w:rPr>
        <w:t>ru</w:t>
      </w:r>
      <w:proofErr w:type="spellEnd"/>
      <w:r w:rsidRPr="001E2DCE">
        <w:rPr>
          <w:bCs/>
          <w:sz w:val="28"/>
          <w:szCs w:val="28"/>
        </w:rPr>
        <w:t>.</w:t>
      </w:r>
    </w:p>
    <w:p w:rsidR="00A41217" w:rsidRPr="001E2DCE" w:rsidRDefault="00A41217" w:rsidP="00A41217">
      <w:pPr>
        <w:ind w:firstLine="709"/>
        <w:jc w:val="both"/>
        <w:rPr>
          <w:bCs/>
          <w:sz w:val="28"/>
          <w:szCs w:val="28"/>
        </w:rPr>
      </w:pPr>
      <w:r w:rsidRPr="001E2DCE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A41217" w:rsidRPr="001E2DCE" w:rsidRDefault="00A41217" w:rsidP="00A41217">
      <w:pPr>
        <w:ind w:firstLine="709"/>
        <w:jc w:val="both"/>
        <w:rPr>
          <w:bCs/>
          <w:sz w:val="28"/>
          <w:szCs w:val="28"/>
        </w:rPr>
      </w:pPr>
      <w:r w:rsidRPr="001E2DCE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41217" w:rsidRPr="001E2DCE" w:rsidRDefault="00A41217" w:rsidP="00A41217">
      <w:pPr>
        <w:ind w:firstLine="709"/>
        <w:jc w:val="both"/>
        <w:rPr>
          <w:sz w:val="28"/>
          <w:szCs w:val="28"/>
        </w:rPr>
      </w:pPr>
      <w:r w:rsidRPr="001E2DCE"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1E2DCE">
        <w:rPr>
          <w:sz w:val="28"/>
          <w:szCs w:val="28"/>
        </w:rPr>
        <w:t xml:space="preserve"> </w:t>
      </w:r>
    </w:p>
    <w:p w:rsidR="00A41217" w:rsidRPr="001E2DCE" w:rsidRDefault="00A41217" w:rsidP="00A41217">
      <w:pPr>
        <w:ind w:firstLine="709"/>
        <w:jc w:val="both"/>
        <w:rPr>
          <w:bCs/>
          <w:sz w:val="28"/>
          <w:szCs w:val="28"/>
        </w:rPr>
      </w:pPr>
      <w:r w:rsidRPr="001E2DCE"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 w:rsidRPr="001E2DCE">
        <w:rPr>
          <w:sz w:val="28"/>
          <w:szCs w:val="28"/>
          <w:shd w:val="clear" w:color="auto" w:fill="FFFFFF"/>
        </w:rPr>
        <w:t>тел/факс (8182) 60-74-66;</w:t>
      </w:r>
      <w:r w:rsidRPr="001E2DCE">
        <w:rPr>
          <w:bCs/>
          <w:sz w:val="28"/>
          <w:szCs w:val="28"/>
        </w:rPr>
        <w:t xml:space="preserve"> адрес электронной почты: architect@arhcity.ru</w:t>
      </w:r>
      <w:r w:rsidRPr="001E2DCE">
        <w:rPr>
          <w:sz w:val="28"/>
          <w:szCs w:val="28"/>
        </w:rPr>
        <w:t>.</w:t>
      </w:r>
    </w:p>
    <w:p w:rsidR="00A41217" w:rsidRPr="001E2DCE" w:rsidRDefault="00A41217" w:rsidP="00A41217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 w:rsidRPr="001E2DCE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1E2DCE">
        <w:rPr>
          <w:b/>
          <w:spacing w:val="2"/>
          <w:sz w:val="28"/>
          <w:szCs w:val="28"/>
        </w:rPr>
        <w:t xml:space="preserve"> </w:t>
      </w:r>
      <w:r w:rsidRPr="001E2DCE">
        <w:rPr>
          <w:spacing w:val="2"/>
          <w:sz w:val="28"/>
          <w:szCs w:val="28"/>
        </w:rPr>
        <w:t>опубликована на</w:t>
      </w:r>
      <w:r w:rsidRPr="001E2DCE">
        <w:rPr>
          <w:b/>
          <w:spacing w:val="2"/>
          <w:sz w:val="28"/>
          <w:szCs w:val="28"/>
        </w:rPr>
        <w:t xml:space="preserve"> </w:t>
      </w:r>
      <w:proofErr w:type="gramStart"/>
      <w:r w:rsidRPr="001E2DCE">
        <w:rPr>
          <w:bCs/>
          <w:sz w:val="28"/>
          <w:szCs w:val="28"/>
        </w:rPr>
        <w:t>официальном</w:t>
      </w:r>
      <w:proofErr w:type="gramEnd"/>
      <w:r w:rsidRPr="001E2DCE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1E2DCE">
        <w:rPr>
          <w:rStyle w:val="a3"/>
          <w:rFonts w:eastAsia="SimSun"/>
        </w:rPr>
        <w:t>.</w:t>
      </w:r>
    </w:p>
    <w:p w:rsidR="006F76B0" w:rsidRPr="00A41217" w:rsidRDefault="006F76B0" w:rsidP="00A41217">
      <w:bookmarkStart w:id="0" w:name="_GoBack"/>
      <w:bookmarkEnd w:id="0"/>
    </w:p>
    <w:sectPr w:rsidR="006F76B0" w:rsidRPr="00A41217" w:rsidSect="003007C4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87"/>
    <w:rsid w:val="000B60C2"/>
    <w:rsid w:val="000D6EC5"/>
    <w:rsid w:val="001601C1"/>
    <w:rsid w:val="003007C4"/>
    <w:rsid w:val="00372108"/>
    <w:rsid w:val="0048629B"/>
    <w:rsid w:val="005A0F5D"/>
    <w:rsid w:val="006F76B0"/>
    <w:rsid w:val="0078159D"/>
    <w:rsid w:val="007E6665"/>
    <w:rsid w:val="00853C65"/>
    <w:rsid w:val="00856187"/>
    <w:rsid w:val="008A796E"/>
    <w:rsid w:val="009F233B"/>
    <w:rsid w:val="00A1293E"/>
    <w:rsid w:val="00A31541"/>
    <w:rsid w:val="00A41217"/>
    <w:rsid w:val="00A9739E"/>
    <w:rsid w:val="00CA573B"/>
    <w:rsid w:val="00DB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372108"/>
    <w:pPr>
      <w:jc w:val="both"/>
      <w:outlineLvl w:val="2"/>
    </w:pPr>
    <w:rPr>
      <w:rFonts w:eastAsia="SimSu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7C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72108"/>
    <w:rPr>
      <w:rFonts w:ascii="Times New Roman" w:eastAsia="SimSun" w:hAnsi="Times New Roman" w:cs="Times New Roman"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372108"/>
    <w:pPr>
      <w:jc w:val="both"/>
      <w:outlineLvl w:val="2"/>
    </w:pPr>
    <w:rPr>
      <w:rFonts w:eastAsia="SimSu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7C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72108"/>
    <w:rPr>
      <w:rFonts w:ascii="Times New Roman" w:eastAsia="SimSu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19</cp:revision>
  <dcterms:created xsi:type="dcterms:W3CDTF">2021-12-06T08:39:00Z</dcterms:created>
  <dcterms:modified xsi:type="dcterms:W3CDTF">2021-12-06T13:37:00Z</dcterms:modified>
</cp:coreProperties>
</file>